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EDF" w:rsidRDefault="00885A63">
      <w:pPr>
        <w:pStyle w:val="1"/>
        <w:widowControl/>
        <w:spacing w:beforeAutospacing="0" w:after="120" w:afterAutospacing="0" w:line="360" w:lineRule="auto"/>
        <w:rPr>
          <w:rFonts w:ascii="Times New Roman" w:eastAsia="黑体" w:hAnsi="Times New Roman" w:hint="default"/>
          <w:b w:val="0"/>
          <w:sz w:val="32"/>
          <w:szCs w:val="32"/>
        </w:rPr>
      </w:pPr>
      <w:r>
        <w:rPr>
          <w:rFonts w:ascii="Times New Roman" w:eastAsia="黑体" w:hAnsi="Times New Roman" w:hint="default"/>
          <w:b w:val="0"/>
          <w:sz w:val="32"/>
          <w:szCs w:val="32"/>
        </w:rPr>
        <w:t>附件</w:t>
      </w:r>
      <w:r>
        <w:rPr>
          <w:rFonts w:ascii="Times New Roman" w:eastAsia="黑体" w:hAnsi="Times New Roman" w:hint="default"/>
          <w:b w:val="0"/>
          <w:sz w:val="32"/>
          <w:szCs w:val="32"/>
        </w:rPr>
        <w:t>2</w:t>
      </w:r>
    </w:p>
    <w:p w:rsidR="00267EDF" w:rsidRDefault="00267EDF"/>
    <w:p w:rsidR="00267EDF" w:rsidRDefault="00885A63" w:rsidP="001A0C88">
      <w:pPr>
        <w:pStyle w:val="1"/>
        <w:widowControl/>
        <w:spacing w:beforeAutospacing="0" w:after="120" w:afterAutospacing="0"/>
        <w:jc w:val="center"/>
        <w:rPr>
          <w:rFonts w:ascii="方正小标宋简体" w:eastAsia="方正小标宋简体" w:hAnsi="方正小标宋简体" w:cs="方正小标宋简体" w:hint="default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大学生职业能力培训基地</w:t>
      </w:r>
    </w:p>
    <w:p w:rsidR="00267EDF" w:rsidRDefault="00885A63" w:rsidP="001A0C88">
      <w:pPr>
        <w:pStyle w:val="1"/>
        <w:widowControl/>
        <w:spacing w:beforeAutospacing="0" w:after="120" w:afterAutospacing="0"/>
        <w:jc w:val="center"/>
        <w:rPr>
          <w:rFonts w:ascii="方正小标宋简体" w:eastAsia="方正小标宋简体" w:hAnsi="方正小标宋简体" w:cs="方正小标宋简体" w:hint="default"/>
          <w:b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b w:val="0"/>
          <w:sz w:val="44"/>
          <w:szCs w:val="44"/>
        </w:rPr>
        <w:t>推荐表</w:t>
      </w:r>
    </w:p>
    <w:p w:rsidR="00267EDF" w:rsidRDefault="00267ED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267EDF" w:rsidRPr="00D97735" w:rsidRDefault="00885A63" w:rsidP="006D6A71">
      <w:pPr>
        <w:widowControl/>
        <w:spacing w:line="720" w:lineRule="atLeast"/>
        <w:ind w:firstLineChars="295" w:firstLine="948"/>
        <w:rPr>
          <w:rStyle w:val="a6"/>
          <w:rFonts w:ascii="仿宋_GB2312" w:eastAsia="仿宋_GB2312" w:hAnsi="方正仿宋_GB2312" w:cs="方正仿宋_GB2312"/>
          <w:b w:val="0"/>
          <w:bCs/>
          <w:color w:val="1F2329"/>
          <w:kern w:val="0"/>
          <w:sz w:val="32"/>
          <w:szCs w:val="32"/>
          <w:lang w:bidi="ar"/>
        </w:rPr>
      </w:pPr>
      <w:r w:rsidRPr="006D6A71">
        <w:rPr>
          <w:rStyle w:val="a6"/>
          <w:rFonts w:ascii="仿宋_GB2312" w:eastAsia="仿宋_GB2312" w:hAnsi="方正仿宋_GB2312" w:cs="方正仿宋_GB2312" w:hint="eastAsia"/>
          <w:bCs/>
          <w:color w:val="1F2329"/>
          <w:kern w:val="0"/>
          <w:sz w:val="32"/>
          <w:szCs w:val="32"/>
          <w:lang w:bidi="ar"/>
        </w:rPr>
        <w:t>申报单位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lang w:bidi="ar"/>
        </w:rPr>
        <w:t>：</w:t>
      </w:r>
      <w:r w:rsidRPr="00D97735">
        <w:rPr>
          <w:rFonts w:ascii="仿宋_GB2312" w:eastAsia="仿宋_GB2312" w:hAnsi="方正仿宋_GB2312" w:cs="方正仿宋_GB2312" w:hint="eastAsia"/>
          <w:color w:val="1F2329"/>
          <w:kern w:val="0"/>
          <w:sz w:val="32"/>
          <w:szCs w:val="32"/>
          <w:u w:val="single"/>
          <w:lang w:bidi="ar"/>
        </w:rPr>
        <w:t xml:space="preserve">                        </w:t>
      </w:r>
      <w:r w:rsidRPr="00D97735">
        <w:rPr>
          <w:rStyle w:val="a6"/>
          <w:rFonts w:ascii="仿宋_GB2312" w:eastAsia="仿宋_GB2312" w:hAnsi="方正仿宋_GB2312" w:cs="方正仿宋_GB2312" w:hint="eastAsia"/>
          <w:b w:val="0"/>
          <w:bCs/>
          <w:color w:val="1F2329"/>
          <w:kern w:val="0"/>
          <w:sz w:val="32"/>
          <w:szCs w:val="32"/>
          <w:lang w:bidi="ar"/>
        </w:rPr>
        <w:t>（盖章）</w:t>
      </w:r>
    </w:p>
    <w:p w:rsidR="00267EDF" w:rsidRPr="00D97735" w:rsidRDefault="00885A63" w:rsidP="006D6A71">
      <w:pPr>
        <w:widowControl/>
        <w:spacing w:line="720" w:lineRule="atLeast"/>
        <w:ind w:firstLineChars="300" w:firstLine="964"/>
        <w:rPr>
          <w:rFonts w:ascii="仿宋_GB2312" w:eastAsia="仿宋_GB2312" w:hAnsi="方正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 w:rsidRPr="006D6A71">
        <w:rPr>
          <w:rStyle w:val="a6"/>
          <w:rFonts w:ascii="仿宋_GB2312" w:eastAsia="仿宋_GB2312" w:hAnsi="方正仿宋_GB2312" w:cs="方正仿宋_GB2312" w:hint="eastAsia"/>
          <w:bCs/>
          <w:color w:val="1F2329"/>
          <w:kern w:val="0"/>
          <w:sz w:val="32"/>
          <w:szCs w:val="32"/>
          <w:lang w:bidi="ar"/>
        </w:rPr>
        <w:t>申报单位联系人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lang w:bidi="ar"/>
        </w:rPr>
        <w:t>：</w:t>
      </w:r>
      <w:r w:rsidRPr="00D97735">
        <w:rPr>
          <w:rFonts w:ascii="仿宋_GB2312" w:eastAsia="仿宋_GB2312" w:hAnsi="方正仿宋_GB2312" w:cs="方正仿宋_GB2312" w:hint="eastAsia"/>
          <w:color w:val="1F2329"/>
          <w:kern w:val="0"/>
          <w:sz w:val="32"/>
          <w:szCs w:val="32"/>
          <w:u w:val="single"/>
          <w:lang w:bidi="ar"/>
        </w:rPr>
        <w:t xml:space="preserve">                          </w:t>
      </w:r>
    </w:p>
    <w:p w:rsidR="00267EDF" w:rsidRPr="00D97735" w:rsidRDefault="00885A63" w:rsidP="006D6A71">
      <w:pPr>
        <w:widowControl/>
        <w:spacing w:line="720" w:lineRule="atLeast"/>
        <w:ind w:firstLineChars="300" w:firstLine="964"/>
        <w:rPr>
          <w:rFonts w:ascii="仿宋_GB2312" w:eastAsia="仿宋_GB2312" w:hAnsi="方正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 w:rsidRPr="006D6A71">
        <w:rPr>
          <w:rStyle w:val="a6"/>
          <w:rFonts w:ascii="仿宋_GB2312" w:eastAsia="仿宋_GB2312" w:hAnsi="方正仿宋_GB2312" w:cs="方正仿宋_GB2312" w:hint="eastAsia"/>
          <w:bCs/>
          <w:color w:val="1F2329"/>
          <w:kern w:val="0"/>
          <w:sz w:val="32"/>
          <w:szCs w:val="32"/>
          <w:lang w:bidi="ar"/>
        </w:rPr>
        <w:t>联系电话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lang w:bidi="ar"/>
        </w:rPr>
        <w:t>：</w:t>
      </w:r>
      <w:r w:rsidRPr="00D97735">
        <w:rPr>
          <w:rFonts w:ascii="仿宋_GB2312" w:eastAsia="仿宋_GB2312" w:hAnsi="方正仿宋_GB2312" w:cs="方正仿宋_GB2312" w:hint="eastAsia"/>
          <w:color w:val="1F2329"/>
          <w:kern w:val="0"/>
          <w:sz w:val="32"/>
          <w:szCs w:val="32"/>
          <w:u w:val="single"/>
          <w:lang w:bidi="ar"/>
        </w:rPr>
        <w:t xml:space="preserve">                                </w:t>
      </w:r>
    </w:p>
    <w:p w:rsidR="00267EDF" w:rsidRPr="00D97735" w:rsidRDefault="00885A63" w:rsidP="006D6A71">
      <w:pPr>
        <w:widowControl/>
        <w:spacing w:line="720" w:lineRule="atLeast"/>
        <w:ind w:firstLineChars="300" w:firstLine="964"/>
        <w:rPr>
          <w:rFonts w:ascii="仿宋_GB2312" w:eastAsia="仿宋_GB2312" w:hAnsi="方正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 w:rsidRPr="006D6A71">
        <w:rPr>
          <w:rStyle w:val="a6"/>
          <w:rFonts w:ascii="仿宋_GB2312" w:eastAsia="仿宋_GB2312" w:hAnsi="方正仿宋_GB2312" w:cs="方正仿宋_GB2312" w:hint="eastAsia"/>
          <w:bCs/>
          <w:color w:val="1F2329"/>
          <w:kern w:val="0"/>
          <w:sz w:val="32"/>
          <w:szCs w:val="32"/>
          <w:lang w:bidi="ar"/>
        </w:rPr>
        <w:t>电子邮箱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lang w:bidi="ar"/>
        </w:rPr>
        <w:t>：</w:t>
      </w:r>
      <w:r w:rsidRPr="00D97735">
        <w:rPr>
          <w:rFonts w:ascii="仿宋_GB2312" w:eastAsia="仿宋_GB2312" w:hAnsi="方正仿宋_GB2312" w:cs="方正仿宋_GB2312" w:hint="eastAsia"/>
          <w:color w:val="1F2329"/>
          <w:kern w:val="0"/>
          <w:sz w:val="32"/>
          <w:szCs w:val="32"/>
          <w:u w:val="single"/>
          <w:lang w:bidi="ar"/>
        </w:rPr>
        <w:t xml:space="preserve">                                </w:t>
      </w:r>
    </w:p>
    <w:p w:rsidR="00267EDF" w:rsidRPr="00D97735" w:rsidRDefault="00885A63" w:rsidP="006D6A71">
      <w:pPr>
        <w:widowControl/>
        <w:spacing w:line="720" w:lineRule="atLeast"/>
        <w:ind w:firstLineChars="300" w:firstLine="964"/>
        <w:rPr>
          <w:rFonts w:ascii="仿宋_GB2312" w:eastAsia="仿宋_GB2312" w:hAnsi="方正仿宋_GB2312" w:cs="方正仿宋_GB2312"/>
          <w:b/>
          <w:color w:val="1F2329"/>
          <w:kern w:val="0"/>
          <w:sz w:val="32"/>
          <w:szCs w:val="32"/>
          <w:u w:val="single"/>
          <w:lang w:bidi="ar"/>
        </w:rPr>
      </w:pPr>
      <w:r w:rsidRPr="006D6A71">
        <w:rPr>
          <w:rStyle w:val="a6"/>
          <w:rFonts w:ascii="仿宋_GB2312" w:eastAsia="仿宋_GB2312" w:hAnsi="方正仿宋_GB2312" w:cs="方正仿宋_GB2312" w:hint="eastAsia"/>
          <w:bCs/>
          <w:color w:val="1F2329"/>
          <w:kern w:val="0"/>
          <w:sz w:val="32"/>
          <w:szCs w:val="32"/>
          <w:lang w:bidi="ar"/>
        </w:rPr>
        <w:t>填表日期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lang w:bidi="ar"/>
        </w:rPr>
        <w:t>：</w:t>
      </w:r>
      <w:r w:rsidRPr="00D97735">
        <w:rPr>
          <w:rFonts w:ascii="仿宋_GB2312" w:eastAsia="仿宋_GB2312" w:hAnsi="方正仿宋_GB2312" w:cs="方正仿宋_GB2312" w:hint="eastAsia"/>
          <w:color w:val="1F2329"/>
          <w:kern w:val="0"/>
          <w:sz w:val="32"/>
          <w:szCs w:val="32"/>
          <w:u w:val="single"/>
          <w:lang w:bidi="ar"/>
        </w:rPr>
        <w:t xml:space="preserve">              </w:t>
      </w:r>
      <w:r w:rsidRPr="00D97735">
        <w:rPr>
          <w:rFonts w:ascii="仿宋_GB2312" w:eastAsia="仿宋_GB2312" w:hAnsi="方正仿宋_GB2312" w:cs="方正仿宋_GB2312" w:hint="eastAsia"/>
          <w:b/>
          <w:color w:val="1F2329"/>
          <w:kern w:val="0"/>
          <w:sz w:val="32"/>
          <w:szCs w:val="32"/>
          <w:u w:val="single"/>
          <w:lang w:bidi="ar"/>
        </w:rPr>
        <w:t xml:space="preserve">                  </w:t>
      </w:r>
    </w:p>
    <w:p w:rsidR="00267EDF" w:rsidRDefault="00267EDF">
      <w:pPr>
        <w:widowControl/>
        <w:spacing w:line="240" w:lineRule="atLeast"/>
        <w:jc w:val="center"/>
        <w:rPr>
          <w:rFonts w:ascii="方正仿宋_GB2312" w:eastAsia="方正仿宋_GB2312" w:hAnsi="方正仿宋_GB2312" w:cs="方正仿宋_GB2312"/>
          <w:color w:val="1F2329"/>
          <w:kern w:val="0"/>
          <w:sz w:val="32"/>
          <w:szCs w:val="32"/>
          <w:lang w:bidi="ar"/>
        </w:rPr>
      </w:pPr>
    </w:p>
    <w:p w:rsidR="00267EDF" w:rsidRDefault="00267EDF">
      <w:pPr>
        <w:widowControl/>
        <w:spacing w:line="240" w:lineRule="atLeast"/>
        <w:jc w:val="center"/>
        <w:rPr>
          <w:rFonts w:ascii="方正仿宋_GB2312" w:eastAsia="方正仿宋_GB2312" w:hAnsi="方正仿宋_GB2312" w:cs="方正仿宋_GB2312"/>
          <w:color w:val="1F2329"/>
          <w:kern w:val="0"/>
          <w:sz w:val="32"/>
          <w:szCs w:val="32"/>
          <w:lang w:bidi="ar"/>
        </w:rPr>
      </w:pPr>
    </w:p>
    <w:p w:rsidR="00267EDF" w:rsidRDefault="00267EDF">
      <w:pPr>
        <w:widowControl/>
        <w:spacing w:line="240" w:lineRule="atLeast"/>
        <w:jc w:val="center"/>
        <w:rPr>
          <w:rFonts w:ascii="方正仿宋_GB2312" w:eastAsia="方正仿宋_GB2312" w:hAnsi="方正仿宋_GB2312" w:cs="方正仿宋_GB2312"/>
          <w:color w:val="1F2329"/>
          <w:kern w:val="0"/>
          <w:sz w:val="32"/>
          <w:szCs w:val="32"/>
          <w:lang w:bidi="ar"/>
        </w:rPr>
      </w:pPr>
    </w:p>
    <w:p w:rsidR="00267EDF" w:rsidRDefault="00267EDF">
      <w:pPr>
        <w:widowControl/>
        <w:spacing w:line="240" w:lineRule="atLeast"/>
        <w:jc w:val="center"/>
        <w:rPr>
          <w:rFonts w:ascii="方正仿宋_GB2312" w:eastAsia="方正仿宋_GB2312" w:hAnsi="方正仿宋_GB2312" w:cs="方正仿宋_GB2312"/>
          <w:color w:val="1F2329"/>
          <w:kern w:val="0"/>
          <w:sz w:val="32"/>
          <w:szCs w:val="32"/>
          <w:lang w:bidi="ar"/>
        </w:rPr>
      </w:pPr>
    </w:p>
    <w:p w:rsidR="00267EDF" w:rsidRDefault="00267EDF">
      <w:pPr>
        <w:widowControl/>
        <w:spacing w:line="240" w:lineRule="atLeast"/>
        <w:jc w:val="center"/>
        <w:rPr>
          <w:rFonts w:ascii="方正仿宋_GB2312" w:eastAsia="方正仿宋_GB2312" w:hAnsi="方正仿宋_GB2312" w:cs="方正仿宋_GB2312"/>
          <w:color w:val="1F2329"/>
          <w:kern w:val="0"/>
          <w:sz w:val="32"/>
          <w:szCs w:val="32"/>
          <w:lang w:bidi="ar"/>
        </w:rPr>
      </w:pPr>
    </w:p>
    <w:p w:rsidR="00267EDF" w:rsidRPr="008C186E" w:rsidRDefault="00885A63">
      <w:pPr>
        <w:widowControl/>
        <w:spacing w:line="240" w:lineRule="atLeast"/>
        <w:jc w:val="center"/>
        <w:rPr>
          <w:rFonts w:ascii="仿宋_GB2312" w:eastAsia="仿宋_GB2312" w:hAnsi="方正小标宋简体" w:cs="方正小标宋简体"/>
          <w:b/>
          <w:bCs/>
          <w:kern w:val="44"/>
          <w:sz w:val="32"/>
          <w:szCs w:val="32"/>
          <w:lang w:bidi="ar"/>
        </w:rPr>
      </w:pPr>
      <w:r w:rsidRPr="008C186E">
        <w:rPr>
          <w:rFonts w:ascii="仿宋_GB2312" w:eastAsia="仿宋_GB2312" w:hAnsi="方正小标宋简体" w:cs="方正小标宋简体" w:hint="eastAsia"/>
          <w:b/>
          <w:bCs/>
          <w:kern w:val="44"/>
          <w:sz w:val="32"/>
          <w:szCs w:val="32"/>
          <w:lang w:bidi="ar"/>
        </w:rPr>
        <w:t>教育部高校学生司（高校毕业生就业服务司）制</w:t>
      </w:r>
    </w:p>
    <w:p w:rsidR="00267EDF" w:rsidRPr="008C186E" w:rsidRDefault="00885A63">
      <w:pPr>
        <w:widowControl/>
        <w:spacing w:line="240" w:lineRule="atLeast"/>
        <w:jc w:val="center"/>
        <w:rPr>
          <w:rFonts w:ascii="Times New Roman" w:eastAsia="仿宋_GB2312" w:hAnsi="Times New Roman" w:cs="Times New Roman"/>
          <w:b/>
          <w:bCs/>
          <w:kern w:val="44"/>
          <w:sz w:val="32"/>
          <w:szCs w:val="32"/>
          <w:lang w:bidi="ar"/>
        </w:rPr>
      </w:pPr>
      <w:r w:rsidRPr="008C186E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2026</w:t>
      </w:r>
      <w:r w:rsidRPr="008C186E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年</w:t>
      </w:r>
      <w:r w:rsidRPr="008C186E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3</w:t>
      </w:r>
      <w:r w:rsidRPr="008C186E">
        <w:rPr>
          <w:rFonts w:ascii="Times New Roman" w:eastAsia="仿宋_GB2312" w:hAnsi="Times New Roman" w:cs="Times New Roman"/>
          <w:b/>
          <w:bCs/>
          <w:color w:val="000000"/>
          <w:sz w:val="32"/>
          <w:szCs w:val="32"/>
        </w:rPr>
        <w:t>月</w:t>
      </w:r>
    </w:p>
    <w:p w:rsidR="00267EDF" w:rsidRDefault="00267EDF">
      <w:pPr>
        <w:widowControl/>
        <w:spacing w:line="240" w:lineRule="atLeast"/>
        <w:jc w:val="center"/>
        <w:rPr>
          <w:rFonts w:ascii="方正小标宋简体" w:eastAsia="方正小标宋简体" w:hAnsi="方正小标宋简体" w:cs="方正小标宋简体"/>
          <w:bCs/>
          <w:kern w:val="44"/>
          <w:sz w:val="32"/>
          <w:szCs w:val="32"/>
          <w:lang w:bidi="ar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558"/>
        <w:gridCol w:w="1418"/>
        <w:gridCol w:w="425"/>
        <w:gridCol w:w="709"/>
        <w:gridCol w:w="709"/>
        <w:gridCol w:w="283"/>
        <w:gridCol w:w="1802"/>
      </w:tblGrid>
      <w:tr w:rsidR="00267EDF" w:rsidRPr="009F671B" w:rsidTr="004D2EAE">
        <w:trPr>
          <w:trHeight w:val="624"/>
        </w:trPr>
        <w:tc>
          <w:tcPr>
            <w:tcW w:w="2952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lastRenderedPageBreak/>
              <w:t>基地名称</w:t>
            </w:r>
          </w:p>
        </w:tc>
        <w:tc>
          <w:tcPr>
            <w:tcW w:w="5904" w:type="dxa"/>
            <w:gridSpan w:val="7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2952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办学地址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邮政编码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 w:val="restart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基地</w:t>
            </w:r>
          </w:p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负责人</w:t>
            </w: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姓名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职务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联系电话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手机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传真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 w:rsidRPr="004D2EAE">
              <w:rPr>
                <w:rFonts w:ascii="Times New Roman" w:eastAsia="仿宋_GB2312" w:hAnsi="Times New Roman" w:cs="Times New Roman"/>
                <w:b/>
                <w:sz w:val="24"/>
              </w:rPr>
              <w:t>E-mail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 w:val="restart"/>
            <w:vAlign w:val="center"/>
          </w:tcPr>
          <w:p w:rsidR="00267EDF" w:rsidRPr="004D2EAE" w:rsidRDefault="00885A63" w:rsidP="004D2EAE">
            <w:pPr>
              <w:spacing w:line="440" w:lineRule="exact"/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场地及师资配备</w:t>
            </w: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教室数量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总面积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员工总数</w:t>
            </w:r>
          </w:p>
        </w:tc>
        <w:tc>
          <w:tcPr>
            <w:tcW w:w="2401" w:type="dxa"/>
            <w:gridSpan w:val="3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培训教师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624"/>
        </w:trPr>
        <w:tc>
          <w:tcPr>
            <w:tcW w:w="1476" w:type="dxa"/>
            <w:vMerge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76" w:type="dxa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食宿安排</w:t>
            </w:r>
          </w:p>
        </w:tc>
        <w:tc>
          <w:tcPr>
            <w:tcW w:w="5904" w:type="dxa"/>
            <w:gridSpan w:val="7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color w:val="0000CC"/>
                <w:sz w:val="24"/>
              </w:rPr>
              <w:t>是否有食堂、统一安排住宿</w:t>
            </w:r>
          </w:p>
        </w:tc>
      </w:tr>
      <w:tr w:rsidR="00267EDF" w:rsidRPr="009F671B" w:rsidTr="004D2EAE">
        <w:trPr>
          <w:trHeight w:val="445"/>
        </w:trPr>
        <w:tc>
          <w:tcPr>
            <w:tcW w:w="1476" w:type="dxa"/>
            <w:vMerge w:val="restart"/>
            <w:vAlign w:val="center"/>
          </w:tcPr>
          <w:p w:rsidR="00267EDF" w:rsidRPr="004D2EAE" w:rsidRDefault="00885A63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培训内容</w:t>
            </w:r>
          </w:p>
        </w:tc>
        <w:tc>
          <w:tcPr>
            <w:tcW w:w="3877" w:type="dxa"/>
            <w:gridSpan w:val="4"/>
            <w:vMerge w:val="restart"/>
            <w:vAlign w:val="center"/>
          </w:tcPr>
          <w:p w:rsidR="00267EDF" w:rsidRPr="004D2EAE" w:rsidRDefault="00267EDF">
            <w:pPr>
              <w:spacing w:line="44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总学时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4D2EAE">
        <w:trPr>
          <w:trHeight w:val="423"/>
        </w:trPr>
        <w:tc>
          <w:tcPr>
            <w:tcW w:w="1476" w:type="dxa"/>
            <w:vMerge/>
          </w:tcPr>
          <w:p w:rsidR="00267EDF" w:rsidRPr="004D2EAE" w:rsidRDefault="00267EDF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3877" w:type="dxa"/>
            <w:gridSpan w:val="4"/>
            <w:vMerge/>
          </w:tcPr>
          <w:p w:rsidR="00267EDF" w:rsidRPr="004D2EAE" w:rsidRDefault="00267EDF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267EDF" w:rsidRPr="004D2EAE" w:rsidRDefault="00885A63" w:rsidP="004D2EAE">
            <w:pPr>
              <w:jc w:val="center"/>
              <w:rPr>
                <w:rFonts w:ascii="仿宋_GB2312" w:eastAsia="仿宋_GB2312" w:hAnsi="黑体" w:cs="黑体"/>
                <w:b/>
                <w:sz w:val="24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</w:rPr>
              <w:t>总人数</w:t>
            </w:r>
          </w:p>
        </w:tc>
        <w:tc>
          <w:tcPr>
            <w:tcW w:w="2085" w:type="dxa"/>
            <w:gridSpan w:val="2"/>
            <w:vAlign w:val="center"/>
          </w:tcPr>
          <w:p w:rsidR="00267EDF" w:rsidRPr="004D2EAE" w:rsidRDefault="00267EDF" w:rsidP="004D2EAE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>
        <w:trPr>
          <w:trHeight w:val="1304"/>
        </w:trPr>
        <w:tc>
          <w:tcPr>
            <w:tcW w:w="1476" w:type="dxa"/>
            <w:vAlign w:val="center"/>
          </w:tcPr>
          <w:p w:rsidR="00267EDF" w:rsidRPr="004D2EAE" w:rsidRDefault="00885A63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36"/>
              </w:rPr>
            </w:pPr>
            <w:r w:rsidRPr="004D2EA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基地简介</w:t>
            </w:r>
          </w:p>
        </w:tc>
        <w:tc>
          <w:tcPr>
            <w:tcW w:w="7380" w:type="dxa"/>
            <w:gridSpan w:val="8"/>
          </w:tcPr>
          <w:p w:rsidR="00267EDF" w:rsidRPr="004D2EAE" w:rsidRDefault="00267EDF">
            <w:pPr>
              <w:spacing w:line="440" w:lineRule="exact"/>
              <w:jc w:val="left"/>
              <w:rPr>
                <w:rFonts w:ascii="仿宋_GB2312" w:eastAsia="仿宋_GB2312" w:hAnsi="黑体" w:cs="黑体"/>
                <w:sz w:val="24"/>
              </w:rPr>
            </w:pPr>
          </w:p>
          <w:p w:rsidR="00267EDF" w:rsidRPr="004D2EAE" w:rsidRDefault="00267EDF">
            <w:pPr>
              <w:spacing w:line="440" w:lineRule="exact"/>
              <w:jc w:val="left"/>
              <w:rPr>
                <w:rFonts w:ascii="仿宋_GB2312" w:eastAsia="仿宋_GB2312" w:hAnsi="黑体" w:cs="黑体"/>
                <w:sz w:val="24"/>
              </w:rPr>
            </w:pPr>
          </w:p>
          <w:p w:rsidR="00267EDF" w:rsidRPr="004D2EAE" w:rsidRDefault="00267EDF">
            <w:pPr>
              <w:spacing w:line="440" w:lineRule="exact"/>
              <w:jc w:val="left"/>
              <w:rPr>
                <w:rFonts w:ascii="仿宋_GB2312" w:eastAsia="仿宋_GB2312" w:hAnsi="黑体" w:cs="黑体"/>
                <w:sz w:val="24"/>
              </w:rPr>
            </w:pPr>
          </w:p>
          <w:p w:rsidR="00267EDF" w:rsidRPr="009F671B" w:rsidRDefault="00267EDF">
            <w:pPr>
              <w:spacing w:line="440" w:lineRule="exact"/>
              <w:jc w:val="left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</w:tr>
      <w:tr w:rsidR="00267EDF" w:rsidRPr="009F671B" w:rsidTr="004A19DE">
        <w:trPr>
          <w:trHeight w:val="672"/>
        </w:trPr>
        <w:tc>
          <w:tcPr>
            <w:tcW w:w="1476" w:type="dxa"/>
            <w:vMerge w:val="restart"/>
            <w:vAlign w:val="center"/>
          </w:tcPr>
          <w:p w:rsidR="00267EDF" w:rsidRPr="004A19DE" w:rsidRDefault="00885A63">
            <w:pPr>
              <w:jc w:val="center"/>
              <w:rPr>
                <w:rFonts w:ascii="仿宋_GB2312" w:eastAsia="仿宋_GB2312" w:hAnsi="黑体" w:cs="黑体"/>
                <w:b/>
                <w:sz w:val="28"/>
                <w:szCs w:val="36"/>
              </w:rPr>
            </w:pPr>
            <w:r w:rsidRPr="004A19D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培训专业</w:t>
            </w:r>
          </w:p>
        </w:tc>
        <w:tc>
          <w:tcPr>
            <w:tcW w:w="1476" w:type="dxa"/>
            <w:vAlign w:val="center"/>
          </w:tcPr>
          <w:p w:rsidR="00267EDF" w:rsidRPr="008C186E" w:rsidRDefault="00885A63" w:rsidP="004A19DE">
            <w:pPr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专业名称</w:t>
            </w:r>
          </w:p>
        </w:tc>
        <w:tc>
          <w:tcPr>
            <w:tcW w:w="1976" w:type="dxa"/>
            <w:gridSpan w:val="2"/>
            <w:vAlign w:val="center"/>
          </w:tcPr>
          <w:p w:rsidR="00267EDF" w:rsidRPr="008C186E" w:rsidRDefault="00885A63" w:rsidP="004A19DE">
            <w:pPr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学时安排</w:t>
            </w:r>
          </w:p>
        </w:tc>
        <w:tc>
          <w:tcPr>
            <w:tcW w:w="1134" w:type="dxa"/>
            <w:gridSpan w:val="2"/>
            <w:vAlign w:val="center"/>
          </w:tcPr>
          <w:p w:rsidR="00267EDF" w:rsidRPr="008C186E" w:rsidRDefault="00885A63" w:rsidP="004A19DE">
            <w:pPr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学历</w:t>
            </w:r>
          </w:p>
        </w:tc>
        <w:tc>
          <w:tcPr>
            <w:tcW w:w="992" w:type="dxa"/>
            <w:gridSpan w:val="2"/>
            <w:vAlign w:val="center"/>
          </w:tcPr>
          <w:p w:rsidR="00267EDF" w:rsidRPr="008C186E" w:rsidRDefault="00885A63" w:rsidP="004A19DE">
            <w:pPr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人数</w:t>
            </w:r>
          </w:p>
        </w:tc>
        <w:tc>
          <w:tcPr>
            <w:tcW w:w="1802" w:type="dxa"/>
            <w:vAlign w:val="center"/>
          </w:tcPr>
          <w:p w:rsidR="00267EDF" w:rsidRPr="008C186E" w:rsidRDefault="00885A63" w:rsidP="004A19DE">
            <w:pPr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proofErr w:type="gramStart"/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拟就业</w:t>
            </w:r>
            <w:proofErr w:type="gramEnd"/>
            <w:r w:rsidRPr="008C186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岗位</w:t>
            </w:r>
          </w:p>
        </w:tc>
      </w:tr>
      <w:tr w:rsidR="00267EDF" w:rsidRPr="009F671B" w:rsidTr="00AD4AAB">
        <w:trPr>
          <w:trHeight w:val="648"/>
        </w:trPr>
        <w:tc>
          <w:tcPr>
            <w:tcW w:w="1476" w:type="dxa"/>
            <w:vMerge/>
          </w:tcPr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AD4AAB">
        <w:trPr>
          <w:trHeight w:val="700"/>
        </w:trPr>
        <w:tc>
          <w:tcPr>
            <w:tcW w:w="1476" w:type="dxa"/>
            <w:vMerge/>
          </w:tcPr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AD4AAB">
        <w:tc>
          <w:tcPr>
            <w:tcW w:w="1476" w:type="dxa"/>
            <w:vMerge/>
          </w:tcPr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267EDF" w:rsidRPr="00193854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7EDF" w:rsidRPr="009F671B" w:rsidRDefault="00267EDF" w:rsidP="00AD4AAB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 w:rsidTr="00AD4AAB">
        <w:trPr>
          <w:trHeight w:val="634"/>
        </w:trPr>
        <w:tc>
          <w:tcPr>
            <w:tcW w:w="1476" w:type="dxa"/>
            <w:vMerge/>
          </w:tcPr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1476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976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  <w:tc>
          <w:tcPr>
            <w:tcW w:w="1802" w:type="dxa"/>
            <w:vAlign w:val="center"/>
          </w:tcPr>
          <w:p w:rsidR="00267EDF" w:rsidRPr="00AD4AAB" w:rsidRDefault="00267EDF" w:rsidP="00AD4AAB">
            <w:pPr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>
        <w:trPr>
          <w:trHeight w:val="4385"/>
        </w:trPr>
        <w:tc>
          <w:tcPr>
            <w:tcW w:w="1476" w:type="dxa"/>
            <w:vAlign w:val="center"/>
          </w:tcPr>
          <w:p w:rsidR="00267EDF" w:rsidRPr="004A19DE" w:rsidRDefault="00885A63">
            <w:pPr>
              <w:spacing w:line="440" w:lineRule="exact"/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4A19D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lastRenderedPageBreak/>
              <w:t>基地共享模式</w:t>
            </w:r>
          </w:p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 w:rsidR="00267EDF" w:rsidRPr="004A19DE" w:rsidRDefault="00885A63">
            <w:pPr>
              <w:spacing w:line="440" w:lineRule="exact"/>
              <w:jc w:val="left"/>
              <w:rPr>
                <w:rFonts w:ascii="仿宋_GB2312" w:eastAsia="仿宋_GB2312" w:cs="仿宋_GB2312"/>
                <w:color w:val="0000CC"/>
                <w:sz w:val="24"/>
              </w:rPr>
            </w:pPr>
            <w:r w:rsidRPr="004A19DE">
              <w:rPr>
                <w:rFonts w:ascii="仿宋_GB2312" w:eastAsia="仿宋_GB2312" w:hAnsi="Calibri" w:cs="仿宋_GB2312" w:hint="eastAsia"/>
                <w:color w:val="0000CC"/>
                <w:sz w:val="24"/>
                <w:lang w:bidi="ar"/>
              </w:rPr>
              <w:t>主要介绍共享面向对象、教学组织及管理、促就业预期成效等相关情况（500以内，</w:t>
            </w:r>
            <w:r w:rsidRPr="004A19DE">
              <w:rPr>
                <w:rFonts w:ascii="仿宋_GB2312" w:eastAsia="仿宋_GB2312" w:hAnsi="Calibri" w:cs="Times New Roman" w:hint="eastAsia"/>
                <w:color w:val="0000CC"/>
                <w:sz w:val="24"/>
                <w:lang w:bidi="ar"/>
              </w:rPr>
              <w:t>蓝色字体请删除</w:t>
            </w:r>
            <w:r w:rsidRPr="004A19DE">
              <w:rPr>
                <w:rFonts w:ascii="仿宋_GB2312" w:eastAsia="仿宋_GB2312" w:hAnsi="Calibri" w:cs="仿宋_GB2312" w:hint="eastAsia"/>
                <w:color w:val="0000CC"/>
                <w:sz w:val="24"/>
                <w:lang w:bidi="ar"/>
              </w:rPr>
              <w:t>）</w:t>
            </w:r>
            <w:r w:rsidRPr="004A19DE">
              <w:rPr>
                <w:rFonts w:ascii="仿宋_GB2312" w:eastAsia="仿宋_GB2312" w:hAnsi="Calibri" w:cs="Times New Roman" w:hint="eastAsia"/>
                <w:color w:val="0000CC"/>
                <w:sz w:val="24"/>
                <w:lang w:bidi="ar"/>
              </w:rPr>
              <w:t>。</w:t>
            </w:r>
          </w:p>
          <w:p w:rsidR="00267EDF" w:rsidRPr="004A19DE" w:rsidRDefault="00267EDF">
            <w:pPr>
              <w:spacing w:line="440" w:lineRule="exact"/>
              <w:jc w:val="center"/>
              <w:rPr>
                <w:rFonts w:ascii="仿宋_GB2312" w:eastAsia="仿宋_GB2312" w:hAnsi="黑体" w:cs="黑体"/>
                <w:sz w:val="24"/>
              </w:rPr>
            </w:pPr>
          </w:p>
        </w:tc>
      </w:tr>
      <w:tr w:rsidR="00267EDF" w:rsidRPr="009F671B">
        <w:trPr>
          <w:trHeight w:val="4243"/>
        </w:trPr>
        <w:tc>
          <w:tcPr>
            <w:tcW w:w="1476" w:type="dxa"/>
            <w:vAlign w:val="center"/>
          </w:tcPr>
          <w:p w:rsidR="00267EDF" w:rsidRPr="004A19DE" w:rsidRDefault="00885A63">
            <w:pPr>
              <w:spacing w:line="440" w:lineRule="exact"/>
              <w:jc w:val="center"/>
              <w:rPr>
                <w:rFonts w:ascii="仿宋_GB2312" w:eastAsia="仿宋_GB2312" w:hAnsi="黑体" w:cs="黑体"/>
                <w:b/>
                <w:sz w:val="24"/>
                <w:szCs w:val="36"/>
              </w:rPr>
            </w:pPr>
            <w:r w:rsidRPr="004A19DE">
              <w:rPr>
                <w:rFonts w:ascii="仿宋_GB2312" w:eastAsia="仿宋_GB2312" w:hAnsi="黑体" w:cs="黑体" w:hint="eastAsia"/>
                <w:b/>
                <w:sz w:val="24"/>
                <w:szCs w:val="36"/>
              </w:rPr>
              <w:t>工作基础及成效</w:t>
            </w:r>
          </w:p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 w:rsidR="00267EDF" w:rsidRPr="004A19DE" w:rsidRDefault="00885A63">
            <w:pPr>
              <w:spacing w:line="440" w:lineRule="exact"/>
              <w:jc w:val="left"/>
              <w:rPr>
                <w:rFonts w:ascii="仿宋_GB2312" w:eastAsia="仿宋_GB2312" w:hAnsi="仿宋" w:cs="Times New Roman"/>
                <w:color w:val="0000CC"/>
                <w:sz w:val="24"/>
                <w:lang w:bidi="ar"/>
              </w:rPr>
            </w:pPr>
            <w:r w:rsidRPr="004A19DE">
              <w:rPr>
                <w:rFonts w:ascii="仿宋_GB2312" w:eastAsia="仿宋_GB2312" w:hAnsi="仿宋" w:cs="Times New Roman" w:hint="eastAsia"/>
                <w:color w:val="0000CC"/>
                <w:sz w:val="24"/>
                <w:lang w:bidi="ar"/>
              </w:rPr>
              <w:t>简介基地前期建设情况、培训工作促</w:t>
            </w:r>
            <w:proofErr w:type="gramStart"/>
            <w:r w:rsidRPr="004A19DE">
              <w:rPr>
                <w:rFonts w:ascii="仿宋_GB2312" w:eastAsia="仿宋_GB2312" w:hAnsi="仿宋" w:cs="Times New Roman" w:hint="eastAsia"/>
                <w:color w:val="0000CC"/>
                <w:sz w:val="24"/>
                <w:lang w:bidi="ar"/>
              </w:rPr>
              <w:t>就业成效</w:t>
            </w:r>
            <w:proofErr w:type="gramEnd"/>
            <w:r w:rsidRPr="004A19DE">
              <w:rPr>
                <w:rFonts w:ascii="仿宋_GB2312" w:eastAsia="仿宋_GB2312" w:hAnsi="仿宋" w:cs="Times New Roman" w:hint="eastAsia"/>
                <w:color w:val="0000CC"/>
                <w:sz w:val="24"/>
                <w:lang w:bidi="ar"/>
              </w:rPr>
              <w:t>等（500字以内，蓝色字体请删除）。</w:t>
            </w:r>
          </w:p>
          <w:p w:rsidR="00267EDF" w:rsidRPr="004A19DE" w:rsidRDefault="00267EDF">
            <w:pPr>
              <w:spacing w:line="440" w:lineRule="exact"/>
              <w:jc w:val="left"/>
              <w:rPr>
                <w:rFonts w:ascii="仿宋_GB2312" w:eastAsia="仿宋_GB2312" w:hAnsi="仿宋" w:cs="黑体"/>
                <w:sz w:val="24"/>
              </w:rPr>
            </w:pPr>
          </w:p>
        </w:tc>
      </w:tr>
      <w:tr w:rsidR="00267EDF" w:rsidRPr="009F671B">
        <w:trPr>
          <w:trHeight w:val="841"/>
        </w:trPr>
        <w:tc>
          <w:tcPr>
            <w:tcW w:w="1476" w:type="dxa"/>
            <w:vAlign w:val="center"/>
          </w:tcPr>
          <w:p w:rsidR="00267EDF" w:rsidRPr="009F671B" w:rsidRDefault="00885A63">
            <w:pPr>
              <w:spacing w:line="440" w:lineRule="exact"/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  <w:r w:rsidRPr="009F671B">
              <w:rPr>
                <w:rFonts w:ascii="仿宋_GB2312" w:eastAsia="仿宋_GB2312" w:hAnsi="黑体" w:cs="黑体" w:hint="eastAsia"/>
                <w:sz w:val="28"/>
                <w:szCs w:val="36"/>
              </w:rPr>
              <w:t>基地负责人承诺</w:t>
            </w:r>
          </w:p>
        </w:tc>
        <w:tc>
          <w:tcPr>
            <w:tcW w:w="7380" w:type="dxa"/>
            <w:gridSpan w:val="8"/>
          </w:tcPr>
          <w:p w:rsidR="00267EDF" w:rsidRPr="009F671B" w:rsidRDefault="00885A63">
            <w:pPr>
              <w:widowControl/>
              <w:spacing w:beforeLines="50" w:before="156"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30"/>
              </w:rPr>
            </w:pPr>
            <w:r w:rsidRPr="009F671B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30"/>
              </w:rPr>
              <w:t>本人担任该基地负责人，负责统筹推进招生和培训方案制定、师资队伍组建、教学条件优化、开放共享等工作，确保培训取得实效。</w:t>
            </w:r>
          </w:p>
          <w:p w:rsidR="00267EDF" w:rsidRPr="009F671B" w:rsidRDefault="00267EDF">
            <w:pPr>
              <w:widowControl/>
              <w:spacing w:line="0" w:lineRule="atLeas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267EDF" w:rsidRPr="009F671B" w:rsidRDefault="00267EDF">
            <w:pPr>
              <w:widowControl/>
              <w:spacing w:line="0" w:lineRule="atLeas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267EDF" w:rsidRPr="009F671B" w:rsidRDefault="00885A63">
            <w:pPr>
              <w:widowControl/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基地负责人（签字）：</w:t>
            </w:r>
          </w:p>
          <w:p w:rsidR="00267EDF" w:rsidRPr="009F671B" w:rsidRDefault="00885A63">
            <w:pPr>
              <w:spacing w:line="360" w:lineRule="auto"/>
              <w:jc w:val="left"/>
              <w:rPr>
                <w:rFonts w:ascii="仿宋_GB2312" w:eastAsia="仿宋_GB2312" w:hAnsi="Calibri" w:cs="Times New Roman"/>
                <w:color w:val="0000CC"/>
                <w:sz w:val="32"/>
                <w:szCs w:val="32"/>
                <w:lang w:bidi="ar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 xml:space="preserve">                         年    月    日</w:t>
            </w:r>
          </w:p>
        </w:tc>
      </w:tr>
      <w:tr w:rsidR="00267EDF" w:rsidRPr="009F671B">
        <w:trPr>
          <w:trHeight w:val="1604"/>
        </w:trPr>
        <w:tc>
          <w:tcPr>
            <w:tcW w:w="1476" w:type="dxa"/>
            <w:vMerge w:val="restart"/>
            <w:vAlign w:val="center"/>
          </w:tcPr>
          <w:p w:rsidR="00267EDF" w:rsidRPr="009F671B" w:rsidRDefault="00885A63">
            <w:pPr>
              <w:spacing w:line="440" w:lineRule="exact"/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  <w:r w:rsidRPr="009F671B"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建设单位意见</w:t>
            </w:r>
          </w:p>
          <w:p w:rsidR="00267EDF" w:rsidRPr="009F671B" w:rsidRDefault="00267EDF">
            <w:pPr>
              <w:jc w:val="center"/>
              <w:rPr>
                <w:rFonts w:ascii="仿宋_GB2312" w:eastAsia="仿宋_GB2312" w:hAnsi="黑体" w:cs="黑体"/>
                <w:sz w:val="28"/>
                <w:szCs w:val="36"/>
              </w:rPr>
            </w:pPr>
          </w:p>
        </w:tc>
        <w:tc>
          <w:tcPr>
            <w:tcW w:w="7380" w:type="dxa"/>
            <w:gridSpan w:val="8"/>
          </w:tcPr>
          <w:p w:rsidR="00267EDF" w:rsidRPr="009F671B" w:rsidRDefault="00885A63">
            <w:pPr>
              <w:widowControl/>
              <w:spacing w:beforeLines="50" w:before="156"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拟开放共享的基地就业前景明确。本单位具备必需的办学条件，能够保障基地建设、招生、运行等工作，同意申请。</w:t>
            </w:r>
          </w:p>
          <w:p w:rsidR="00267EDF" w:rsidRPr="009F671B" w:rsidRDefault="00267EDF">
            <w:pPr>
              <w:widowControl/>
              <w:spacing w:beforeLines="50" w:before="156" w:line="400" w:lineRule="exact"/>
              <w:ind w:firstLineChars="200" w:firstLine="600"/>
              <w:rPr>
                <w:rFonts w:ascii="仿宋_GB2312" w:eastAsia="仿宋_GB2312" w:hAnsi="仿宋" w:cs="仿宋"/>
                <w:color w:val="000000" w:themeColor="text1"/>
                <w:sz w:val="30"/>
                <w:szCs w:val="30"/>
              </w:rPr>
            </w:pPr>
          </w:p>
        </w:tc>
      </w:tr>
      <w:tr w:rsidR="00267EDF" w:rsidRPr="009F671B">
        <w:trPr>
          <w:trHeight w:val="2400"/>
        </w:trPr>
        <w:tc>
          <w:tcPr>
            <w:tcW w:w="1476" w:type="dxa"/>
            <w:vMerge/>
            <w:vAlign w:val="center"/>
          </w:tcPr>
          <w:p w:rsidR="00267EDF" w:rsidRPr="009F671B" w:rsidRDefault="00267ED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3452" w:type="dxa"/>
            <w:gridSpan w:val="3"/>
          </w:tcPr>
          <w:p w:rsidR="00267EDF" w:rsidRPr="009F671B" w:rsidRDefault="00885A63">
            <w:pPr>
              <w:widowControl/>
              <w:spacing w:beforeLines="50" w:before="156" w:line="440" w:lineRule="exact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 xml:space="preserve"> 学院负责人签字（盖章）</w:t>
            </w:r>
          </w:p>
          <w:p w:rsidR="00267EDF" w:rsidRPr="009F671B" w:rsidRDefault="00267EDF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885A63">
            <w:pPr>
              <w:widowControl/>
              <w:spacing w:line="0" w:lineRule="atLeast"/>
              <w:ind w:firstLineChars="350" w:firstLine="98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  <w:tc>
          <w:tcPr>
            <w:tcW w:w="3928" w:type="dxa"/>
            <w:gridSpan w:val="5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beforeLines="50" w:before="156" w:line="440" w:lineRule="exact"/>
              <w:rPr>
                <w:rFonts w:ascii="仿宋_GB2312" w:eastAsia="仿宋_GB2312" w:hAnsi="仿宋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学校教学管理部门负责人签字（盖章）：</w:t>
            </w:r>
          </w:p>
          <w:p w:rsidR="00267EDF" w:rsidRPr="009F671B" w:rsidRDefault="00267EDF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440" w:lineRule="exact"/>
              <w:ind w:firstLineChars="200" w:firstLine="56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885A63">
            <w:pPr>
              <w:widowControl/>
              <w:spacing w:line="0" w:lineRule="atLeast"/>
              <w:ind w:firstLineChars="450" w:firstLine="126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267EDF" w:rsidRPr="009F671B">
        <w:trPr>
          <w:trHeight w:val="1385"/>
        </w:trPr>
        <w:tc>
          <w:tcPr>
            <w:tcW w:w="1476" w:type="dxa"/>
            <w:vMerge w:val="restart"/>
            <w:vAlign w:val="center"/>
          </w:tcPr>
          <w:p w:rsidR="00267EDF" w:rsidRPr="009F671B" w:rsidRDefault="00885A63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9F671B">
              <w:rPr>
                <w:rFonts w:ascii="仿宋_GB2312" w:eastAsia="仿宋_GB2312" w:hAnsi="黑体" w:hint="eastAsia"/>
                <w:sz w:val="28"/>
                <w:szCs w:val="28"/>
              </w:rPr>
              <w:t>拟共享单位意见</w:t>
            </w:r>
          </w:p>
        </w:tc>
        <w:tc>
          <w:tcPr>
            <w:tcW w:w="7380" w:type="dxa"/>
            <w:gridSpan w:val="8"/>
            <w:vAlign w:val="center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line="440" w:lineRule="exact"/>
              <w:ind w:firstLineChars="200" w:firstLine="56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00" w:themeColor="text1"/>
                <w:sz w:val="28"/>
                <w:szCs w:val="28"/>
              </w:rPr>
              <w:t>同意使用共享基地，并配合做好相关组织工作。</w:t>
            </w:r>
          </w:p>
        </w:tc>
      </w:tr>
      <w:tr w:rsidR="00267EDF" w:rsidRPr="009F671B">
        <w:trPr>
          <w:trHeight w:val="1333"/>
        </w:trPr>
        <w:tc>
          <w:tcPr>
            <w:tcW w:w="1476" w:type="dxa"/>
            <w:vMerge/>
            <w:vAlign w:val="center"/>
          </w:tcPr>
          <w:p w:rsidR="00267EDF" w:rsidRPr="009F671B" w:rsidRDefault="00267EDF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beforeLines="50" w:before="156"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CC"/>
                <w:sz w:val="28"/>
                <w:szCs w:val="28"/>
              </w:rPr>
              <w:t>高校名称1</w:t>
            </w:r>
          </w:p>
        </w:tc>
        <w:tc>
          <w:tcPr>
            <w:tcW w:w="5346" w:type="dxa"/>
            <w:gridSpan w:val="6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_GB2312" w:eastAsia="仿宋_GB2312" w:hAnsi="仿宋" w:cs="仿宋"/>
                <w:color w:val="000000" w:themeColor="text1"/>
                <w:sz w:val="30"/>
                <w:szCs w:val="30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教学主管部门负责人签字（盖章）：</w:t>
            </w: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885A63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267EDF" w:rsidRPr="009F671B">
        <w:trPr>
          <w:trHeight w:val="1389"/>
        </w:trPr>
        <w:tc>
          <w:tcPr>
            <w:tcW w:w="1476" w:type="dxa"/>
            <w:vMerge/>
            <w:vAlign w:val="center"/>
          </w:tcPr>
          <w:p w:rsidR="00267EDF" w:rsidRPr="009F671B" w:rsidRDefault="00267EDF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beforeLines="50" w:before="156"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CC"/>
                <w:sz w:val="28"/>
                <w:szCs w:val="28"/>
              </w:rPr>
              <w:t>高校名称2</w:t>
            </w:r>
          </w:p>
        </w:tc>
        <w:tc>
          <w:tcPr>
            <w:tcW w:w="5346" w:type="dxa"/>
            <w:gridSpan w:val="6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_GB2312" w:eastAsia="仿宋_GB2312" w:hAnsi="仿宋" w:cs="仿宋"/>
                <w:color w:val="000000" w:themeColor="text1"/>
                <w:sz w:val="30"/>
                <w:szCs w:val="30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教学主管部门负责人签字（盖章）：</w:t>
            </w: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885A63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</w:tc>
      </w:tr>
      <w:tr w:rsidR="00267EDF" w:rsidRPr="009F671B">
        <w:trPr>
          <w:trHeight w:val="2124"/>
        </w:trPr>
        <w:tc>
          <w:tcPr>
            <w:tcW w:w="1476" w:type="dxa"/>
            <w:vMerge/>
            <w:vAlign w:val="center"/>
          </w:tcPr>
          <w:p w:rsidR="00267EDF" w:rsidRPr="009F671B" w:rsidRDefault="00267EDF">
            <w:pPr>
              <w:spacing w:line="44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034" w:type="dxa"/>
            <w:gridSpan w:val="2"/>
            <w:vAlign w:val="center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beforeLines="50" w:before="156" w:line="440" w:lineRule="exact"/>
              <w:jc w:val="center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  <w:r w:rsidRPr="009F671B">
              <w:rPr>
                <w:rFonts w:ascii="仿宋_GB2312" w:eastAsia="仿宋_GB2312" w:hAnsi="仿宋" w:cs="仿宋" w:hint="eastAsia"/>
                <w:color w:val="0000CC"/>
                <w:sz w:val="28"/>
                <w:szCs w:val="28"/>
              </w:rPr>
              <w:t>高校名称3</w:t>
            </w:r>
          </w:p>
        </w:tc>
        <w:tc>
          <w:tcPr>
            <w:tcW w:w="5346" w:type="dxa"/>
            <w:gridSpan w:val="6"/>
          </w:tcPr>
          <w:p w:rsidR="00267EDF" w:rsidRPr="009F671B" w:rsidRDefault="00885A63">
            <w:pPr>
              <w:widowControl/>
              <w:tabs>
                <w:tab w:val="left" w:pos="5076"/>
              </w:tabs>
              <w:spacing w:line="480" w:lineRule="auto"/>
              <w:ind w:firstLineChars="50" w:firstLine="140"/>
              <w:rPr>
                <w:rFonts w:ascii="仿宋_GB2312" w:eastAsia="仿宋_GB2312" w:hAnsi="仿宋" w:cs="仿宋"/>
                <w:color w:val="000000" w:themeColor="text1"/>
                <w:sz w:val="30"/>
                <w:szCs w:val="30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教学主管部门负责人签字（盖章）：</w:t>
            </w: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267EDF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</w:p>
          <w:p w:rsidR="00267EDF" w:rsidRPr="009F671B" w:rsidRDefault="00885A63">
            <w:pPr>
              <w:widowControl/>
              <w:spacing w:line="0" w:lineRule="atLeast"/>
              <w:ind w:right="560" w:firstLineChars="900" w:firstLine="2520"/>
              <w:rPr>
                <w:rFonts w:ascii="仿宋_GB2312" w:eastAsia="仿宋_GB2312" w:hAnsi="仿宋"/>
                <w:sz w:val="28"/>
                <w:szCs w:val="28"/>
              </w:rPr>
            </w:pPr>
            <w:r w:rsidRPr="009F671B">
              <w:rPr>
                <w:rFonts w:ascii="仿宋_GB2312" w:eastAsia="仿宋_GB2312" w:hAnsi="仿宋" w:hint="eastAsia"/>
                <w:sz w:val="28"/>
                <w:szCs w:val="28"/>
              </w:rPr>
              <w:t>年    月    日</w:t>
            </w:r>
          </w:p>
          <w:p w:rsidR="00267EDF" w:rsidRPr="009F671B" w:rsidRDefault="00267EDF">
            <w:pPr>
              <w:widowControl/>
              <w:tabs>
                <w:tab w:val="left" w:pos="5076"/>
              </w:tabs>
              <w:spacing w:beforeLines="50" w:before="156" w:line="440" w:lineRule="exact"/>
              <w:ind w:firstLineChars="200" w:firstLine="560"/>
              <w:rPr>
                <w:rFonts w:ascii="仿宋_GB2312" w:eastAsia="仿宋_GB2312" w:hAnsi="仿宋" w:cs="仿宋"/>
                <w:color w:val="000000" w:themeColor="text1"/>
                <w:sz w:val="28"/>
                <w:szCs w:val="28"/>
              </w:rPr>
            </w:pPr>
          </w:p>
        </w:tc>
      </w:tr>
    </w:tbl>
    <w:p w:rsidR="00267EDF" w:rsidRDefault="005D4BCE">
      <w:pPr>
        <w:jc w:val="left"/>
        <w:rPr>
          <w:rFonts w:ascii="黑体" w:eastAsia="黑体" w:hAnsi="黑体" w:cs="黑体"/>
        </w:rPr>
      </w:pPr>
      <w:r>
        <w:rPr>
          <w:rFonts w:ascii="仿宋_GB2312" w:eastAsia="仿宋_GB2312" w:hAnsi="Times New Roman" w:hint="eastAsia"/>
          <w:color w:val="0000CC"/>
          <w:sz w:val="24"/>
        </w:rPr>
        <w:t>备注：如有多个单位合作共建、</w:t>
      </w:r>
      <w:bookmarkStart w:id="0" w:name="_GoBack"/>
      <w:bookmarkEnd w:id="0"/>
      <w:r>
        <w:rPr>
          <w:rFonts w:ascii="仿宋_GB2312" w:eastAsia="仿宋_GB2312" w:hAnsi="Times New Roman" w:hint="eastAsia"/>
          <w:color w:val="0000CC"/>
          <w:sz w:val="24"/>
        </w:rPr>
        <w:t>共享，可自行增加相应签字行。</w:t>
      </w:r>
    </w:p>
    <w:sectPr w:rsidR="00267EDF">
      <w:footerReference w:type="default" r:id="rId8"/>
      <w:pgSz w:w="12240" w:h="15840"/>
      <w:pgMar w:top="1440" w:right="1800" w:bottom="1440" w:left="1800" w:header="720" w:footer="720" w:gutter="0"/>
      <w:pgNumType w:start="1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978" w:rsidRDefault="00D74978">
      <w:r>
        <w:separator/>
      </w:r>
    </w:p>
  </w:endnote>
  <w:endnote w:type="continuationSeparator" w:id="0">
    <w:p w:rsidR="00D74978" w:rsidRDefault="00D74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charset w:val="86"/>
    <w:family w:val="auto"/>
    <w:pitch w:val="default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AA494BB-B47E-4DD5-9070-B026A268C3BA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0E1E4B6B-17AE-411C-AB1C-009A6A02930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3C175C5F-CEF8-493A-8A77-97790B39E1BC}"/>
    <w:embedBold r:id="rId4" w:subsetted="1" w:fontKey="{3DAD0068-5435-46F1-8C25-23C0F27EC23D}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EDF" w:rsidRDefault="00885A6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67EDF" w:rsidRDefault="00885A63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D4BC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67EDF" w:rsidRDefault="00885A63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D4BC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14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978" w:rsidRDefault="00D74978">
      <w:r>
        <w:separator/>
      </w:r>
    </w:p>
  </w:footnote>
  <w:footnote w:type="continuationSeparator" w:id="0">
    <w:p w:rsidR="00D74978" w:rsidRDefault="00D749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A35B26"/>
    <w:rsid w:val="00046EA5"/>
    <w:rsid w:val="000A2D3F"/>
    <w:rsid w:val="000C1026"/>
    <w:rsid w:val="0016590B"/>
    <w:rsid w:val="001864B4"/>
    <w:rsid w:val="00193854"/>
    <w:rsid w:val="001A0C88"/>
    <w:rsid w:val="001D2A34"/>
    <w:rsid w:val="001F0A14"/>
    <w:rsid w:val="002267CE"/>
    <w:rsid w:val="0025040E"/>
    <w:rsid w:val="00267EDF"/>
    <w:rsid w:val="002D1A1E"/>
    <w:rsid w:val="003A2A67"/>
    <w:rsid w:val="00492E05"/>
    <w:rsid w:val="004A19DE"/>
    <w:rsid w:val="004A4358"/>
    <w:rsid w:val="004D2EAE"/>
    <w:rsid w:val="005D4BCE"/>
    <w:rsid w:val="00662926"/>
    <w:rsid w:val="006A186C"/>
    <w:rsid w:val="006D6A71"/>
    <w:rsid w:val="00781AAC"/>
    <w:rsid w:val="007B5F19"/>
    <w:rsid w:val="008045A5"/>
    <w:rsid w:val="00874622"/>
    <w:rsid w:val="00885A63"/>
    <w:rsid w:val="00893C2B"/>
    <w:rsid w:val="00896012"/>
    <w:rsid w:val="008C186E"/>
    <w:rsid w:val="008D5308"/>
    <w:rsid w:val="009D6AAD"/>
    <w:rsid w:val="009F671B"/>
    <w:rsid w:val="00A168ED"/>
    <w:rsid w:val="00A63432"/>
    <w:rsid w:val="00A722E9"/>
    <w:rsid w:val="00AD4AAB"/>
    <w:rsid w:val="00B54919"/>
    <w:rsid w:val="00B56B5D"/>
    <w:rsid w:val="00B83955"/>
    <w:rsid w:val="00BB6B1C"/>
    <w:rsid w:val="00C30BB1"/>
    <w:rsid w:val="00C34F69"/>
    <w:rsid w:val="00C858BF"/>
    <w:rsid w:val="00CF272C"/>
    <w:rsid w:val="00D51982"/>
    <w:rsid w:val="00D74978"/>
    <w:rsid w:val="00D97735"/>
    <w:rsid w:val="00DC400F"/>
    <w:rsid w:val="00E05488"/>
    <w:rsid w:val="00E9591F"/>
    <w:rsid w:val="00EF187D"/>
    <w:rsid w:val="00F53C8D"/>
    <w:rsid w:val="00F63AE2"/>
    <w:rsid w:val="00F67C39"/>
    <w:rsid w:val="00FA5DAE"/>
    <w:rsid w:val="0F276017"/>
    <w:rsid w:val="12301B77"/>
    <w:rsid w:val="14A35B26"/>
    <w:rsid w:val="22A47B34"/>
    <w:rsid w:val="2D0423D2"/>
    <w:rsid w:val="31215055"/>
    <w:rsid w:val="37B75977"/>
    <w:rsid w:val="42E427CB"/>
    <w:rsid w:val="470B6D5D"/>
    <w:rsid w:val="598C040A"/>
    <w:rsid w:val="5AE31BA7"/>
    <w:rsid w:val="6895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basedOn w:val="a1"/>
    <w:semiHidden/>
    <w:qFormat/>
    <w:rPr>
      <w:rFonts w:ascii="等线" w:eastAsia="等线" w:hAnsi="等线" w:cs="等线" w:hint="eastAsia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Pr>
      <w:b/>
    </w:rPr>
  </w:style>
  <w:style w:type="table" w:customStyle="1" w:styleId="TableNormal">
    <w:name w:val="Table Normal"/>
    <w:basedOn w:val="a1"/>
    <w:semiHidden/>
    <w:qFormat/>
    <w:rPr>
      <w:rFonts w:ascii="等线" w:eastAsia="等线" w:hAnsi="等线" w:cs="等线" w:hint="eastAsia"/>
      <w:kern w:val="2"/>
      <w:sz w:val="21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147</Words>
  <Characters>841</Characters>
  <Application>Microsoft Office Word</Application>
  <DocSecurity>0</DocSecurity>
  <Lines>7</Lines>
  <Paragraphs>1</Paragraphs>
  <ScaleCrop>false</ScaleCrop>
  <Company>HIT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xuzw</cp:lastModifiedBy>
  <cp:revision>17</cp:revision>
  <cp:lastPrinted>2026-03-25T08:36:00Z</cp:lastPrinted>
  <dcterms:created xsi:type="dcterms:W3CDTF">2026-03-27T13:11:00Z</dcterms:created>
  <dcterms:modified xsi:type="dcterms:W3CDTF">2026-03-30T09:53:00Z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D7105557CCA54421AF3233B815D516C7_13</vt:lpwstr>
  </property>
  <property fmtid="{D5CDD505-2E9C-101B-9397-08002B2CF9AE}" pid="4" name="KSOTemplateDocerSaveRecord">
    <vt:lpwstr>eyJoZGlkIjoiMzEwNTM5NzYwMDRjMzkwZTVkZjY2ODkwMGIxNGU0OTUiLCJ1c2VySWQiOiIyNTM4MjAwMjIifQ==</vt:lpwstr>
  </property>
</Properties>
</file>